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-15"/>
          <w:sz w:val="43"/>
          <w:szCs w:val="43"/>
          <w:lang w:val="en-US" w:eastAsia="zh-CN"/>
        </w:rPr>
      </w:pPr>
      <w:r>
        <w:rPr>
          <w:rFonts w:ascii="方正小标宋_GBK" w:hAnsi="方正小标宋_GBK" w:eastAsia="方正小标宋_GBK" w:cs="方正小标宋_GBK"/>
          <w:color w:val="333333"/>
          <w:spacing w:val="-15"/>
          <w:sz w:val="43"/>
          <w:szCs w:val="43"/>
        </w:rPr>
        <w:t>重庆市</w:t>
      </w:r>
      <w:r>
        <w:rPr>
          <w:rFonts w:hint="default" w:ascii="方正小标宋_GBK" w:hAnsi="方正小标宋_GBK" w:eastAsia="方正小标宋_GBK" w:cs="方正小标宋_GBK"/>
          <w:color w:val="333333"/>
          <w:spacing w:val="-15"/>
          <w:sz w:val="43"/>
          <w:szCs w:val="43"/>
        </w:rPr>
        <w:t>万州区</w:t>
      </w:r>
      <w:r>
        <w:rPr>
          <w:rFonts w:hint="eastAsia" w:ascii="方正小标宋_GBK" w:hAnsi="方正小标宋_GBK" w:eastAsia="方正小标宋_GBK" w:cs="方正小标宋_GBK"/>
          <w:color w:val="333333"/>
          <w:spacing w:val="-15"/>
          <w:sz w:val="43"/>
          <w:szCs w:val="43"/>
          <w:lang w:eastAsia="zh-CN"/>
        </w:rPr>
        <w:t>李河</w:t>
      </w:r>
      <w:r>
        <w:rPr>
          <w:rFonts w:hint="default" w:ascii="方正小标宋_GBK" w:hAnsi="方正小标宋_GBK" w:eastAsia="方正小标宋_GBK" w:cs="方正小标宋_GBK"/>
          <w:color w:val="333333"/>
          <w:spacing w:val="-15"/>
          <w:sz w:val="43"/>
          <w:szCs w:val="43"/>
        </w:rPr>
        <w:t>镇</w:t>
      </w:r>
      <w:r>
        <w:rPr>
          <w:rFonts w:hint="eastAsia" w:ascii="方正小标宋_GBK" w:hAnsi="方正小标宋_GBK" w:eastAsia="方正小标宋_GBK" w:cs="方正小标宋_GBK"/>
          <w:color w:val="333333"/>
          <w:spacing w:val="-15"/>
          <w:sz w:val="43"/>
          <w:szCs w:val="43"/>
          <w:lang w:val="en-US" w:eastAsia="zh-CN"/>
        </w:rPr>
        <w:t>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ascii="方正小标宋_GBK" w:hAnsi="方正小标宋_GBK" w:eastAsia="方正小标宋_GBK" w:cs="方正小标宋_GBK"/>
          <w:color w:val="333333"/>
          <w:spacing w:val="-15"/>
          <w:sz w:val="43"/>
          <w:szCs w:val="43"/>
        </w:rPr>
      </w:pPr>
      <w:r>
        <w:rPr>
          <w:rFonts w:hint="default" w:ascii="方正小标宋_GBK" w:hAnsi="方正小标宋_GBK" w:eastAsia="方正小标宋_GBK" w:cs="方正小标宋_GBK"/>
          <w:color w:val="333333"/>
          <w:spacing w:val="-15"/>
          <w:sz w:val="43"/>
          <w:szCs w:val="43"/>
        </w:rPr>
        <w:t>202</w:t>
      </w:r>
      <w:r>
        <w:rPr>
          <w:rFonts w:hint="eastAsia" w:ascii="方正小标宋_GBK" w:hAnsi="方正小标宋_GBK" w:eastAsia="方正小标宋_GBK" w:cs="方正小标宋_GBK"/>
          <w:color w:val="333333"/>
          <w:spacing w:val="-15"/>
          <w:sz w:val="43"/>
          <w:szCs w:val="43"/>
          <w:lang w:val="en-US" w:eastAsia="zh-CN"/>
        </w:rPr>
        <w:t>5</w:t>
      </w:r>
      <w:r>
        <w:rPr>
          <w:rFonts w:hint="default" w:ascii="方正小标宋_GBK" w:hAnsi="方正小标宋_GBK" w:eastAsia="方正小标宋_GBK" w:cs="方正小标宋_GBK"/>
          <w:color w:val="333333"/>
          <w:spacing w:val="-15"/>
          <w:sz w:val="43"/>
          <w:szCs w:val="43"/>
        </w:rPr>
        <w:t>年</w:t>
      </w:r>
      <w:r>
        <w:rPr>
          <w:rFonts w:hint="eastAsia" w:ascii="方正小标宋_GBK" w:hAnsi="方正小标宋_GBK" w:eastAsia="方正小标宋_GBK" w:cs="方正小标宋_GBK"/>
          <w:color w:val="333333"/>
          <w:spacing w:val="-15"/>
          <w:sz w:val="43"/>
          <w:szCs w:val="43"/>
          <w:lang w:val="en-US" w:eastAsia="zh-CN"/>
        </w:rPr>
        <w:t>1月</w:t>
      </w:r>
      <w:r>
        <w:rPr>
          <w:rFonts w:hint="default" w:ascii="方正小标宋_GBK" w:hAnsi="方正小标宋_GBK" w:eastAsia="方正小标宋_GBK" w:cs="方正小标宋_GBK"/>
          <w:color w:val="333333"/>
          <w:spacing w:val="-15"/>
          <w:sz w:val="43"/>
          <w:szCs w:val="43"/>
        </w:rPr>
        <w:t>公益</w:t>
      </w:r>
      <w:r>
        <w:rPr>
          <w:rFonts w:hint="eastAsia" w:ascii="方正小标宋_GBK" w:hAnsi="方正小标宋_GBK" w:eastAsia="方正小标宋_GBK" w:cs="方正小标宋_GBK"/>
          <w:color w:val="333333"/>
          <w:spacing w:val="-15"/>
          <w:sz w:val="43"/>
          <w:szCs w:val="43"/>
          <w:lang w:eastAsia="zh-CN"/>
        </w:rPr>
        <w:t>性</w:t>
      </w:r>
      <w:r>
        <w:rPr>
          <w:rFonts w:hint="default" w:ascii="方正小标宋_GBK" w:hAnsi="方正小标宋_GBK" w:eastAsia="方正小标宋_GBK" w:cs="方正小标宋_GBK"/>
          <w:color w:val="333333"/>
          <w:spacing w:val="-15"/>
          <w:sz w:val="43"/>
          <w:szCs w:val="43"/>
        </w:rPr>
        <w:t>岗位</w:t>
      </w:r>
      <w:r>
        <w:rPr>
          <w:rFonts w:hint="eastAsia" w:ascii="方正小标宋_GBK" w:hAnsi="方正小标宋_GBK" w:eastAsia="方正小标宋_GBK" w:cs="方正小标宋_GBK"/>
          <w:color w:val="333333"/>
          <w:spacing w:val="-15"/>
          <w:sz w:val="43"/>
          <w:szCs w:val="43"/>
          <w:lang w:val="en-US" w:eastAsia="zh-CN"/>
        </w:rPr>
        <w:t>拟聘用</w:t>
      </w:r>
      <w:r>
        <w:rPr>
          <w:rFonts w:hint="default" w:ascii="方正小标宋_GBK" w:hAnsi="方正小标宋_GBK" w:eastAsia="方正小标宋_GBK" w:cs="方正小标宋_GBK"/>
          <w:color w:val="333333"/>
          <w:spacing w:val="-15"/>
          <w:sz w:val="43"/>
          <w:szCs w:val="43"/>
        </w:rPr>
        <w:t>人员公示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3"/>
          <w:szCs w:val="43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333333"/>
          <w:sz w:val="43"/>
          <w:szCs w:val="43"/>
        </w:rPr>
        <w:t> </w:t>
      </w:r>
      <w:r>
        <w:rPr>
          <w:rFonts w:hint="eastAsia" w:ascii="方正小标宋_GBK" w:hAnsi="方正小标宋_GBK" w:eastAsia="方正小标宋_GBK" w:cs="方正小标宋_GBK"/>
          <w:color w:val="333333"/>
          <w:sz w:val="43"/>
          <w:szCs w:val="43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按照《重庆市公益性岗位开发和管理办法》（渝人社发〔2016〕239号）、《关于转发人力资源社会保障部财政部&lt;关于做好公益性岗位开发管理有关工作的通知&gt;的通知》（渝人社发〔2019〕167号）等文件精神要求，现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李河镇人民政府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公益性岗位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聘用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人员予以公示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  <w:t>一、</w:t>
      </w:r>
      <w:r>
        <w:rPr>
          <w:rFonts w:hint="eastAsia" w:ascii="Times New Roman" w:hAnsi="Times New Roman" w:eastAsia="方正黑体_GBK" w:cs="Times New Roman"/>
          <w:color w:val="333333"/>
          <w:sz w:val="32"/>
          <w:szCs w:val="32"/>
        </w:rPr>
        <w:t>公示期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至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2025年1月14日（5个工作日）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333333"/>
          <w:sz w:val="32"/>
          <w:szCs w:val="32"/>
        </w:rPr>
        <w:t>二、受理地点及电话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地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点：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万州区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李河镇便民服务中心（退役军人服务站）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通讯地址：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万州区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李河镇兴盛路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8号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联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系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人：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杨伟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联系电话：023-58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468033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333333"/>
          <w:sz w:val="32"/>
          <w:szCs w:val="32"/>
        </w:rPr>
        <w:t>三、公示要求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如对公示内容有异议，请以书面、署名形式反映。   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反映人必须用真实姓名，反映情况应实事求是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具体、敢于负责。不允许借机捏造事实，泄愤报复或有意诬陷，一经查实，将严肃处理。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  3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受理机构对反映人员和反映情况严格保密。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w w:val="9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w w:val="94"/>
          <w:sz w:val="32"/>
          <w:szCs w:val="32"/>
        </w:rPr>
        <w:t>附件：万州区</w:t>
      </w:r>
      <w:r>
        <w:rPr>
          <w:rFonts w:hint="eastAsia" w:ascii="Times New Roman" w:hAnsi="Times New Roman" w:eastAsia="方正仿宋_GBK" w:cs="Times New Roman"/>
          <w:color w:val="333333"/>
          <w:w w:val="94"/>
          <w:sz w:val="32"/>
          <w:szCs w:val="32"/>
          <w:lang w:eastAsia="zh-CN"/>
        </w:rPr>
        <w:t>李河</w:t>
      </w:r>
      <w:r>
        <w:rPr>
          <w:rFonts w:hint="default" w:ascii="Times New Roman" w:hAnsi="Times New Roman" w:eastAsia="方正仿宋_GBK" w:cs="Times New Roman"/>
          <w:color w:val="333333"/>
          <w:w w:val="94"/>
          <w:sz w:val="32"/>
          <w:szCs w:val="32"/>
        </w:rPr>
        <w:t>镇202</w:t>
      </w:r>
      <w:r>
        <w:rPr>
          <w:rFonts w:hint="eastAsia" w:ascii="Times New Roman" w:hAnsi="Times New Roman" w:eastAsia="方正仿宋_GBK" w:cs="Times New Roman"/>
          <w:color w:val="333333"/>
          <w:w w:val="94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w w:val="94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333333"/>
          <w:w w:val="94"/>
          <w:sz w:val="32"/>
          <w:szCs w:val="32"/>
          <w:lang w:val="en-US" w:eastAsia="zh-CN"/>
        </w:rPr>
        <w:t>1月</w:t>
      </w:r>
      <w:r>
        <w:rPr>
          <w:rFonts w:hint="default" w:ascii="Times New Roman" w:hAnsi="Times New Roman" w:eastAsia="方正仿宋_GBK" w:cs="Times New Roman"/>
          <w:color w:val="333333"/>
          <w:w w:val="94"/>
          <w:sz w:val="32"/>
          <w:szCs w:val="32"/>
        </w:rPr>
        <w:t>公益</w:t>
      </w:r>
      <w:r>
        <w:rPr>
          <w:rFonts w:hint="eastAsia" w:ascii="Times New Roman" w:hAnsi="Times New Roman" w:eastAsia="方正仿宋_GBK" w:cs="Times New Roman"/>
          <w:color w:val="333333"/>
          <w:w w:val="94"/>
          <w:sz w:val="32"/>
          <w:szCs w:val="32"/>
          <w:lang w:eastAsia="zh-CN"/>
        </w:rPr>
        <w:t>性</w:t>
      </w:r>
      <w:r>
        <w:rPr>
          <w:rFonts w:hint="default" w:ascii="Times New Roman" w:hAnsi="Times New Roman" w:eastAsia="方正仿宋_GBK" w:cs="Times New Roman"/>
          <w:color w:val="333333"/>
          <w:w w:val="94"/>
          <w:sz w:val="32"/>
          <w:szCs w:val="32"/>
        </w:rPr>
        <w:t>岗位拟</w:t>
      </w:r>
      <w:r>
        <w:rPr>
          <w:rFonts w:hint="eastAsia" w:ascii="Times New Roman" w:hAnsi="Times New Roman" w:eastAsia="方正仿宋_GBK" w:cs="Times New Roman"/>
          <w:color w:val="333333"/>
          <w:w w:val="94"/>
          <w:sz w:val="32"/>
          <w:szCs w:val="32"/>
          <w:lang w:val="en-US" w:eastAsia="zh-CN"/>
        </w:rPr>
        <w:t>聘用</w:t>
      </w:r>
      <w:r>
        <w:rPr>
          <w:rFonts w:hint="default" w:ascii="Times New Roman" w:hAnsi="Times New Roman" w:eastAsia="方正仿宋_GBK" w:cs="Times New Roman"/>
          <w:color w:val="333333"/>
          <w:w w:val="94"/>
          <w:sz w:val="32"/>
          <w:szCs w:val="32"/>
        </w:rPr>
        <w:t>人员公示表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重庆市万州区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李河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760" w:firstLineChars="18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right="0"/>
        <w:jc w:val="left"/>
        <w:rPr>
          <w:rFonts w:hint="eastAsia" w:ascii="方正黑体_GBK" w:hAnsi="方正黑体_GBK" w:eastAsia="方正黑体_GBK" w:cs="方正黑体_GBK"/>
          <w:color w:val="333333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z w:val="28"/>
          <w:szCs w:val="28"/>
          <w:lang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right="0"/>
        <w:jc w:val="center"/>
        <w:rPr>
          <w:rFonts w:hint="default" w:ascii="Times New Roman" w:hAnsi="Times New Roman" w:eastAsia="方正小标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333333"/>
          <w:sz w:val="32"/>
          <w:szCs w:val="32"/>
        </w:rPr>
        <w:t>万州区</w:t>
      </w:r>
      <w:r>
        <w:rPr>
          <w:rFonts w:hint="eastAsia" w:ascii="Times New Roman" w:hAnsi="Times New Roman" w:eastAsia="方正小标宋_GBK" w:cs="Times New Roman"/>
          <w:color w:val="333333"/>
          <w:sz w:val="32"/>
          <w:szCs w:val="32"/>
          <w:lang w:eastAsia="zh-CN"/>
        </w:rPr>
        <w:t>李河</w:t>
      </w:r>
      <w:r>
        <w:rPr>
          <w:rFonts w:hint="default" w:ascii="Times New Roman" w:hAnsi="Times New Roman" w:eastAsia="方正小标宋_GBK" w:cs="Times New Roman"/>
          <w:color w:val="333333"/>
          <w:sz w:val="32"/>
          <w:szCs w:val="32"/>
        </w:rPr>
        <w:t>镇202</w:t>
      </w:r>
      <w:r>
        <w:rPr>
          <w:rFonts w:hint="eastAsia" w:ascii="Times New Roman" w:hAnsi="Times New Roman" w:eastAsia="方正小标宋_GBK" w:cs="Times New Roman"/>
          <w:color w:val="333333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333333"/>
          <w:sz w:val="32"/>
          <w:szCs w:val="32"/>
        </w:rPr>
        <w:t>年</w:t>
      </w:r>
      <w:r>
        <w:rPr>
          <w:rFonts w:hint="eastAsia" w:ascii="Times New Roman" w:hAnsi="Times New Roman" w:eastAsia="方正小标宋_GBK" w:cs="Times New Roman"/>
          <w:color w:val="333333"/>
          <w:sz w:val="32"/>
          <w:szCs w:val="32"/>
          <w:lang w:val="en-US" w:eastAsia="zh-CN"/>
        </w:rPr>
        <w:t>1月</w:t>
      </w:r>
      <w:r>
        <w:rPr>
          <w:rFonts w:hint="default" w:ascii="Times New Roman" w:hAnsi="Times New Roman" w:eastAsia="方正小标宋_GBK" w:cs="Times New Roman"/>
          <w:color w:val="333333"/>
          <w:sz w:val="32"/>
          <w:szCs w:val="32"/>
        </w:rPr>
        <w:t>公益</w:t>
      </w:r>
      <w:r>
        <w:rPr>
          <w:rFonts w:hint="eastAsia" w:ascii="Times New Roman" w:hAnsi="Times New Roman" w:eastAsia="方正小标宋_GBK" w:cs="Times New Roman"/>
          <w:color w:val="333333"/>
          <w:sz w:val="32"/>
          <w:szCs w:val="32"/>
          <w:lang w:eastAsia="zh-CN"/>
        </w:rPr>
        <w:t>性</w:t>
      </w:r>
      <w:r>
        <w:rPr>
          <w:rFonts w:hint="default" w:ascii="Times New Roman" w:hAnsi="Times New Roman" w:eastAsia="方正小标宋_GBK" w:cs="Times New Roman"/>
          <w:color w:val="333333"/>
          <w:sz w:val="32"/>
          <w:szCs w:val="32"/>
        </w:rPr>
        <w:t>岗位拟</w:t>
      </w:r>
      <w:r>
        <w:rPr>
          <w:rFonts w:hint="eastAsia" w:ascii="Times New Roman" w:hAnsi="Times New Roman" w:eastAsia="方正小标宋_GBK" w:cs="Times New Roman"/>
          <w:color w:val="333333"/>
          <w:sz w:val="32"/>
          <w:szCs w:val="32"/>
          <w:lang w:val="en-US" w:eastAsia="zh-CN"/>
        </w:rPr>
        <w:t>聘用</w:t>
      </w:r>
      <w:r>
        <w:rPr>
          <w:rFonts w:hint="default" w:ascii="Times New Roman" w:hAnsi="Times New Roman" w:eastAsia="方正小标宋_GBK" w:cs="Times New Roman"/>
          <w:color w:val="333333"/>
          <w:sz w:val="32"/>
          <w:szCs w:val="32"/>
        </w:rPr>
        <w:t>人员公示表</w:t>
      </w:r>
    </w:p>
    <w:tbl>
      <w:tblPr>
        <w:tblStyle w:val="3"/>
        <w:tblpPr w:leftFromText="180" w:rightFromText="180" w:vertAnchor="text" w:horzAnchor="page" w:tblpX="2376" w:tblpY="267"/>
        <w:tblOverlap w:val="never"/>
        <w:tblW w:w="4389" w:type="pct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881"/>
        <w:gridCol w:w="722"/>
        <w:gridCol w:w="1124"/>
        <w:gridCol w:w="1494"/>
        <w:gridCol w:w="1121"/>
        <w:gridCol w:w="199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5"/>
                <w:rFonts w:hint="default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</w:pPr>
            <w:r>
              <w:rPr>
                <w:rStyle w:val="5"/>
                <w:rFonts w:hint="default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543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5"/>
                <w:rFonts w:hint="default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</w:pPr>
            <w:r>
              <w:rPr>
                <w:rStyle w:val="5"/>
                <w:rFonts w:hint="default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445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5"/>
                <w:rFonts w:hint="default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</w:pPr>
            <w:r>
              <w:rPr>
                <w:rStyle w:val="5"/>
                <w:rFonts w:hint="default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693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5"/>
                <w:rFonts w:hint="default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</w:pPr>
            <w:r>
              <w:rPr>
                <w:rStyle w:val="5"/>
                <w:rFonts w:hint="default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  <w:t>用工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5"/>
                <w:rFonts w:hint="default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</w:pPr>
            <w:r>
              <w:rPr>
                <w:rStyle w:val="5"/>
                <w:rFonts w:hint="default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  <w:t>性质</w:t>
            </w:r>
          </w:p>
        </w:tc>
        <w:tc>
          <w:tcPr>
            <w:tcW w:w="921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5"/>
                <w:rFonts w:hint="default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</w:pPr>
            <w:r>
              <w:rPr>
                <w:rStyle w:val="5"/>
                <w:rFonts w:hint="default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  <w:t>人员类别</w:t>
            </w:r>
          </w:p>
        </w:tc>
        <w:tc>
          <w:tcPr>
            <w:tcW w:w="691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5"/>
                <w:rFonts w:hint="default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</w:pPr>
            <w:r>
              <w:rPr>
                <w:rStyle w:val="5"/>
                <w:rFonts w:hint="default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5"/>
                <w:rFonts w:hint="default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</w:pPr>
            <w:r>
              <w:rPr>
                <w:rStyle w:val="5"/>
                <w:rFonts w:hint="default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  <w:t>名称</w:t>
            </w:r>
          </w:p>
        </w:tc>
        <w:tc>
          <w:tcPr>
            <w:tcW w:w="1229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5"/>
                <w:rFonts w:hint="default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</w:pPr>
            <w:r>
              <w:rPr>
                <w:rStyle w:val="5"/>
                <w:rFonts w:hint="default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  <w:t>开发主体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5"/>
                <w:rFonts w:hint="default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</w:pPr>
            <w:r>
              <w:rPr>
                <w:rStyle w:val="5"/>
                <w:rFonts w:hint="default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543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445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693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921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691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1229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543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445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693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921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691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1229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543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445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693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921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691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1229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47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  <w:lang w:eastAsia="zh-CN"/>
              </w:rPr>
              <w:t>文志琼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</w:rPr>
              <w:t>非全日制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</w:rPr>
              <w:t>脱贫人口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  <w:lang w:eastAsia="zh-CN"/>
              </w:rPr>
              <w:t>就业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Calibri" w:hAnsi="Calibri" w:cs="Calibri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  <w:lang w:eastAsia="zh-CN"/>
              </w:rPr>
              <w:t>协管员</w:t>
            </w:r>
          </w:p>
        </w:tc>
        <w:tc>
          <w:tcPr>
            <w:tcW w:w="12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val="en-US" w:eastAsia="zh-CN"/>
              </w:rPr>
              <w:t>023-58</w:t>
            </w: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val="en-US" w:eastAsia="zh-CN"/>
              </w:rPr>
              <w:t>468033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47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  <w:lang w:eastAsia="zh-CN"/>
              </w:rPr>
              <w:t>顾培越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</w:rPr>
              <w:t>非全日制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</w:rPr>
              <w:t>脱贫人口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  <w:lang w:eastAsia="zh-CN"/>
              </w:rPr>
              <w:t>就业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Calibri" w:hAnsi="Calibri" w:cs="Calibri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  <w:lang w:eastAsia="zh-CN"/>
              </w:rPr>
              <w:t>协管员</w:t>
            </w:r>
          </w:p>
        </w:tc>
        <w:tc>
          <w:tcPr>
            <w:tcW w:w="12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val="en-US" w:eastAsia="zh-CN"/>
              </w:rPr>
              <w:t>023-58</w:t>
            </w:r>
            <w:r>
              <w:rPr>
                <w:rFonts w:hint="eastAsia" w:ascii="Times New Roman" w:hAnsi="Times New Roman" w:eastAsia="方正仿宋_GBK" w:cs="Times New Roman"/>
                <w:color w:val="333333"/>
                <w:sz w:val="21"/>
                <w:szCs w:val="21"/>
                <w:lang w:val="en-US" w:eastAsia="zh-CN"/>
              </w:rPr>
              <w:t>468033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default" w:ascii="Calibri" w:hAnsi="Calibri" w:cs="Calibri"/>
          <w:sz w:val="18"/>
          <w:szCs w:val="18"/>
        </w:rPr>
      </w:pPr>
    </w:p>
    <w:p>
      <w:pPr>
        <w:rPr>
          <w:sz w:val="18"/>
          <w:szCs w:val="21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NDM5NDMwMTdlNWE2MzViM2M1Y2FkYzUzZjgwZmIifQ=="/>
  </w:docVars>
  <w:rsids>
    <w:rsidRoot w:val="00000000"/>
    <w:rsid w:val="0C564D28"/>
    <w:rsid w:val="0E415185"/>
    <w:rsid w:val="11604BDC"/>
    <w:rsid w:val="141C0A1B"/>
    <w:rsid w:val="17843E4F"/>
    <w:rsid w:val="20F473E1"/>
    <w:rsid w:val="27D23648"/>
    <w:rsid w:val="296023DB"/>
    <w:rsid w:val="2B6366C1"/>
    <w:rsid w:val="32B21175"/>
    <w:rsid w:val="3A620491"/>
    <w:rsid w:val="3D670293"/>
    <w:rsid w:val="3ECA1D16"/>
    <w:rsid w:val="43EE0D15"/>
    <w:rsid w:val="47683745"/>
    <w:rsid w:val="4B890499"/>
    <w:rsid w:val="5149351E"/>
    <w:rsid w:val="54456A20"/>
    <w:rsid w:val="5CFF1E3E"/>
    <w:rsid w:val="5D530968"/>
    <w:rsid w:val="67327E1D"/>
    <w:rsid w:val="74D86DA5"/>
    <w:rsid w:val="7668360F"/>
    <w:rsid w:val="7770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styleId="8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1">
    <w:name w:val="nth-child(2)"/>
    <w:basedOn w:val="4"/>
    <w:qFormat/>
    <w:uiPriority w:val="0"/>
  </w:style>
  <w:style w:type="character" w:customStyle="1" w:styleId="12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524</Characters>
  <Lines>0</Lines>
  <Paragraphs>0</Paragraphs>
  <TotalTime>5</TotalTime>
  <ScaleCrop>false</ScaleCrop>
  <LinksUpToDate>false</LinksUpToDate>
  <CharactersWithSpaces>534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2024-05-30T08:00:00Z</dcterms:created>
  <dc:creator>Administrator</dc:creator>
  <cp:lastModifiedBy>Administrator</cp:lastModifiedBy>
  <dcterms:modified xsi:type="dcterms:W3CDTF">2025-01-08T02:15:46Z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24A3EC38621C40CB81DF341CFD25E2D9_12</vt:lpwstr>
  </property>
  <property fmtid="{D5CDD505-2E9C-101B-9397-08002B2CF9AE}" pid="4" name="KSOTemplateDocerSaveRecord">
    <vt:lpwstr>eyJoZGlkIjoiMDJlMjg2YTcyNDFjMDFhZjQyM2ZhOWY4MzBhNThkMTIiLCJ1c2VySWQiOiI3OTg4ODU0NDQifQ==</vt:lpwstr>
  </property>
</Properties>
</file>