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重庆市万州区龙沙镇人民政府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关于切实抓好晚秋和2023年油菜生产的通知</w:t>
      </w:r>
    </w:p>
    <w:bookmarkEnd w:id="0"/>
    <w:p>
      <w:pPr>
        <w:jc w:val="center"/>
        <w:outlineLvl w:val="0"/>
        <w:rPr>
          <w:rFonts w:hint="eastAsia"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sz w:val="32"/>
          <w:szCs w:val="33"/>
          <w:lang w:eastAsia="zh-CN"/>
        </w:rPr>
        <w:t>龙沙府发〔2</w:t>
      </w:r>
      <w:r>
        <w:rPr>
          <w:rFonts w:hint="eastAsia" w:ascii="Times New Roman" w:hAnsi="Times New Roman" w:eastAsia="方正仿宋_GBK" w:cs="Times New Roman"/>
          <w:sz w:val="32"/>
          <w:szCs w:val="33"/>
          <w:lang w:val="en-US" w:eastAsia="zh-CN"/>
        </w:rPr>
        <w:t>022</w:t>
      </w:r>
      <w:r>
        <w:rPr>
          <w:rFonts w:hint="eastAsia" w:ascii="Times New Roman" w:hAnsi="Times New Roman" w:eastAsia="方正仿宋_GBK" w:cs="Times New Roman"/>
          <w:sz w:val="32"/>
          <w:szCs w:val="33"/>
          <w:lang w:eastAsia="zh-CN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3"/>
          <w:lang w:val="en-US" w:eastAsia="zh-CN"/>
        </w:rPr>
        <w:t>83</w:t>
      </w:r>
      <w:r>
        <w:rPr>
          <w:rFonts w:hint="eastAsia" w:ascii="Times New Roman" w:hAnsi="Times New Roman" w:eastAsia="方正仿宋_GBK" w:cs="Times New Roman"/>
          <w:sz w:val="32"/>
          <w:szCs w:val="33"/>
          <w:lang w:eastAsia="zh-CN"/>
        </w:rPr>
        <w:t>号</w:t>
      </w:r>
    </w:p>
    <w:p>
      <w:pPr>
        <w:pStyle w:val="2"/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各村（居）委会：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今年由于持续高温干旱给全镇农业生产带来了巨大的损失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弥补灾害损失，根据《重庆市万州区农业农村委员会关于认真抓好2022年晚秋粮食作物生产的通知》精神，按照“灾害损失灾后补、大春损失晚秋补”的指导思想。各村居要扛起粮油生产的政治责任，扩大晚秋和油菜播种面积，提高粮油生产水平，确保完成2022年粮食生产和2023年油菜生产目标任务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280" w:hanging="1280" w:hangingChars="4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附件：龙沙镇2022年晚秋和2023年油菜生产目标任务分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解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表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"/>
        </w:rPr>
        <w:t>重庆市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万州区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龙沙镇人民政府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2022年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40" w:afterAutospacing="0" w:line="590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40" w:afterAutospacing="0" w:line="590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40" w:afterAutospacing="0" w:line="590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40" w:afterAutospacing="0" w:line="590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40" w:afterAutospacing="0" w:line="590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60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龙沙镇2022年晚秋和2023年油菜生产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600" w:lineRule="exact"/>
        <w:ind w:left="0" w:leftChars="0" w:firstLine="0" w:firstLineChars="0"/>
        <w:jc w:val="center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目标任务分解表（单位：亩）</w:t>
      </w:r>
    </w:p>
    <w:tbl>
      <w:tblPr>
        <w:tblStyle w:val="8"/>
        <w:tblpPr w:leftFromText="180" w:rightFromText="180" w:vertAnchor="text" w:horzAnchor="page" w:tblpXSpec="center" w:tblpY="31"/>
        <w:tblOverlap w:val="never"/>
        <w:tblW w:w="82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304"/>
        <w:gridCol w:w="1186"/>
        <w:gridCol w:w="1670"/>
        <w:gridCol w:w="1670"/>
        <w:gridCol w:w="16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村别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秋红苕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秋洋芋</w:t>
            </w: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秋菜</w:t>
            </w: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合计</w:t>
            </w: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2023年油菜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沙包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400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instrText xml:space="preserve"> = sum(B2:D2) \* MERGEFORMAT </w:instrTex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710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fldChar w:fldCharType="end"/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青龙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instrText xml:space="preserve"> = sum(B3:D3) \* MERGEFORMAT </w:instrTex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685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fldChar w:fldCharType="end"/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海螺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400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4"/>
              </w:rPr>
              <w:instrText xml:space="preserve"> = sum(B4:D4) \* MERGEFORMAT </w:instrText>
            </w:r>
            <w:r>
              <w:rPr>
                <w:rFonts w:hint="eastAsia" w:ascii="宋体" w:hAnsi="宋体" w:cs="宋体"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4"/>
              </w:rPr>
              <w:t>780</w:t>
            </w:r>
            <w:r>
              <w:rPr>
                <w:rFonts w:hint="eastAsia" w:ascii="宋体" w:hAnsi="宋体" w:cs="宋体"/>
                <w:kern w:val="0"/>
                <w:sz w:val="24"/>
              </w:rPr>
              <w:fldChar w:fldCharType="end"/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周坝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instrText xml:space="preserve"> = sum(B5:D5) \* MERGEFORMAT </w:instrTex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500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fldChar w:fldCharType="end"/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龙安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400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4"/>
              </w:rPr>
              <w:instrText xml:space="preserve"> = sum(B6:D6) \* MERGEFORMAT </w:instrText>
            </w:r>
            <w:r>
              <w:rPr>
                <w:rFonts w:hint="eastAsia" w:ascii="宋体" w:hAnsi="宋体" w:cs="宋体"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4"/>
              </w:rPr>
              <w:t>795</w:t>
            </w:r>
            <w:r>
              <w:rPr>
                <w:rFonts w:hint="eastAsia" w:ascii="宋体" w:hAnsi="宋体" w:cs="宋体"/>
                <w:kern w:val="0"/>
                <w:sz w:val="24"/>
              </w:rPr>
              <w:fldChar w:fldCharType="end"/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彭家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400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instrText xml:space="preserve"> = sum(B7:D7) \* MERGEFORMAT </w:instrTex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735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fldChar w:fldCharType="end"/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马岩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instrText xml:space="preserve"> = sum(B8:D8) \* MERGEFORMAT </w:instrTex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610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fldChar w:fldCharType="end"/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岩口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400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instrText xml:space="preserve"> = sum(B9:D9) \* MERGEFORMAT </w:instrTex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790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fldChar w:fldCharType="end"/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雨台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400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instrText xml:space="preserve"> = sum(B10:D10) \* MERGEFORMAT </w:instrTex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710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fldChar w:fldCharType="end"/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黄金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400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instrText xml:space="preserve"> = sum(B11:D11) \* MERGEFORMAT </w:instrTex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725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fldChar w:fldCharType="end"/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印合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instrText xml:space="preserve"> = sum(B12:D12) \* MERGEFORMAT </w:instrTex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615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fldChar w:fldCharType="end"/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何院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instrText xml:space="preserve"> = sum(B13:D13) \* MERGEFORMAT </w:instrTex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590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fldChar w:fldCharType="end"/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老林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instrText xml:space="preserve"> = sum(B14:D14) \* MERGEFORMAT </w:instrTex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490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fldChar w:fldCharType="end"/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红鹤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instrText xml:space="preserve"> = sum(B15:D15) \* MERGEFORMAT </w:instrTex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590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fldChar w:fldCharType="end"/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instrText xml:space="preserve"> = sum(C2:C15) \* MERGEFORMAT </w:instrTex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600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fldChar w:fldCharType="end"/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4"/>
              </w:rPr>
              <w:instrText xml:space="preserve"> = sum(C2:C15) \* MERGEFORMAT </w:instrText>
            </w:r>
            <w:r>
              <w:rPr>
                <w:rFonts w:hint="eastAsia" w:ascii="宋体" w:hAnsi="宋体" w:cs="宋体"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4"/>
              </w:rPr>
              <w:t>4025</w:t>
            </w:r>
            <w:r>
              <w:rPr>
                <w:rFonts w:hint="eastAsia" w:ascii="宋体" w:hAnsi="宋体" w:cs="宋体"/>
                <w:kern w:val="0"/>
                <w:sz w:val="24"/>
              </w:rPr>
              <w:fldChar w:fldCharType="end"/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instrText xml:space="preserve"> = sum(D2:D15) \* MERGEFORMAT </w:instrTex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4700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fldChar w:fldCharType="end"/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instrText xml:space="preserve"> = sum(B16:D16) \* MERGEFORMAT </w:instrTex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9325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fldChar w:fldCharType="end"/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instrText xml:space="preserve"> = sum(F2:F15) \* MERGEFORMAT </w:instrTex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6448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fldChar w:fldCharType="end"/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sz w:val="32"/>
                              <w:szCs w:val="4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4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4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4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2"/>
                              <w:szCs w:val="4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2"/>
                              <w:szCs w:val="4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sz w:val="32"/>
                        <w:szCs w:val="48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4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4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4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2"/>
                        <w:szCs w:val="4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32"/>
                        <w:szCs w:val="4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MTA5OTU2MGRlZDk3MTA0ZWNmOTVkNTE5NGNmOTUifQ=="/>
  </w:docVars>
  <w:rsids>
    <w:rsidRoot w:val="796D1560"/>
    <w:rsid w:val="08B8060A"/>
    <w:rsid w:val="09830A5A"/>
    <w:rsid w:val="0B5B2BC7"/>
    <w:rsid w:val="0C3D46C8"/>
    <w:rsid w:val="140F4442"/>
    <w:rsid w:val="17191E7B"/>
    <w:rsid w:val="1A5A64EE"/>
    <w:rsid w:val="271D04C4"/>
    <w:rsid w:val="353767E2"/>
    <w:rsid w:val="3EA6D1E4"/>
    <w:rsid w:val="43DB47A2"/>
    <w:rsid w:val="44E9609D"/>
    <w:rsid w:val="456F0A89"/>
    <w:rsid w:val="49635DB3"/>
    <w:rsid w:val="51765EA0"/>
    <w:rsid w:val="65EE716F"/>
    <w:rsid w:val="66CD0D74"/>
    <w:rsid w:val="6C735A5D"/>
    <w:rsid w:val="74B63EA0"/>
    <w:rsid w:val="796D1560"/>
    <w:rsid w:val="DABFE664"/>
    <w:rsid w:val="DF53E904"/>
    <w:rsid w:val="DFEBC070"/>
    <w:rsid w:val="FBED012B"/>
    <w:rsid w:val="FDEFA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Times New Roman" w:hAnsi="Times New Roman"/>
      <w:szCs w:val="20"/>
    </w:rPr>
  </w:style>
  <w:style w:type="paragraph" w:styleId="3">
    <w:name w:val="Body Text Indent"/>
    <w:basedOn w:val="1"/>
    <w:qFormat/>
    <w:uiPriority w:val="0"/>
    <w:pPr>
      <w:widowControl w:val="0"/>
      <w:spacing w:after="120"/>
      <w:ind w:left="200" w:leftChars="200"/>
      <w:jc w:val="both"/>
    </w:pPr>
    <w:rPr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2648</Words>
  <Characters>2676</Characters>
  <Lines>0</Lines>
  <Paragraphs>0</Paragraphs>
  <TotalTime>1</TotalTime>
  <ScaleCrop>false</ScaleCrop>
  <LinksUpToDate>false</LinksUpToDate>
  <CharactersWithSpaces>2732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2022-08-02T06:55:00Z</dcterms:created>
  <dc:creator>Administrator</dc:creator>
  <cp:lastModifiedBy>user</cp:lastModifiedBy>
  <cp:lastPrinted>2022-08-03T01:41:00Z</cp:lastPrinted>
  <dcterms:modified xsi:type="dcterms:W3CDTF">2024-07-03T16:49:12Z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4EA0B20A4DF84B7C8A31907880067C29</vt:lpwstr>
  </property>
</Properties>
</file>